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Будьте с ребенком в «эмоциональном контакте». Говорите о чувствах!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Если подросток хочет поделиться с вами своими переживаниями по поводу экзамена, будьте открыты и поддержите его. Помогите ребенку понять, что открытое обсуждение чувств (в том числе и негативных) помогает научиться с ними справляться (например, со страхом).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Поддерживайте во всем.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Детям хочется слышать от родителей: «Я в тебя верю», «Я рядом, если тебе понадобиться поддержка», «Мы любим тебя при любом результате экзамена».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Отделяйте личность ребенка от результатов экзамена.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Личность включает в себя гораздо больше, чем «Я успешно сдал экзамен на 90 баллов». Дайте понять ребенку, что вы его любите и принимаете независимо от того, как он сдаст экзамен.</w:t>
      </w: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D920E0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Будьте примером.</w:t>
      </w: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Поделитесь с ребенком собственным опытом успешного прохождения какого-либо экзамена, как вы готовились, как себя чувствовали во время </w:t>
      </w: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 после экзамена, что помогло вам успешно справиться с ним.</w:t>
      </w:r>
    </w:p>
    <w:p w:rsidR="00604BBF" w:rsidRDefault="00604BBF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604BBF" w:rsidRDefault="00604BB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604BBF" w:rsidRDefault="00604BB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4BBF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3038475"/>
            <wp:effectExtent l="0" t="0" r="0" b="9525"/>
            <wp:docPr id="4" name="Рисунок 4" descr="C:\Users\User\Downloads\923vLCRy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923vLCRy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53" cy="30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Организуйте комфортную учебную среду.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Позаботьтесь о режиме сна, питания, о своевременном и правильном отдыхе. Предложите ребенку посетить учебное заведение, которое он выбрал для поступления.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Поддержите ребенка в ситуации, когда экзамен уже сдан, но результаты еще не получены.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Подросток в этот момент может сомневаться, что сдал экзамен успешно; переживать, что уже ничего нельзя изменить; проигрывать многократно в голове вопросы экзамена и свои ответы на них.</w:t>
      </w:r>
    </w:p>
    <w:p w:rsidR="002F3E10" w:rsidRPr="00D920E0" w:rsidRDefault="002F3E10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2F3E10" w:rsidRPr="00186F0F" w:rsidRDefault="00D920E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C45911" w:themeColor="accent2" w:themeShade="BF"/>
          <w:sz w:val="44"/>
          <w:szCs w:val="44"/>
          <w:lang w:eastAsia="ru-RU"/>
        </w:rPr>
      </w:pPr>
      <w:r w:rsidRPr="00D920E0">
        <w:rPr>
          <w:rFonts w:ascii="Comic Sans MS" w:eastAsia="Times New Roman" w:hAnsi="Comic Sans MS" w:cs="Arial"/>
          <w:color w:val="C45911" w:themeColor="accent2" w:themeShade="BF"/>
          <w:sz w:val="44"/>
          <w:szCs w:val="44"/>
          <w:lang w:eastAsia="ru-RU"/>
        </w:rPr>
        <w:t>Верьте в своих детей! Любите искренне, поддерживайте, и все будет хорошо!</w:t>
      </w:r>
    </w:p>
    <w:p w:rsidR="002F3E10" w:rsidRDefault="002F3E1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D920E0" w:rsidRDefault="00D920E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D920E0" w:rsidRDefault="00D920E0">
      <w:pPr>
        <w:rPr>
          <w:rFonts w:ascii="Comic Sans MS" w:hAnsi="Comic Sans MS"/>
          <w:sz w:val="28"/>
          <w:szCs w:val="28"/>
        </w:rPr>
      </w:pPr>
    </w:p>
    <w:p w:rsidR="00D920E0" w:rsidRDefault="00CD04DF">
      <w:pPr>
        <w:rPr>
          <w:rFonts w:ascii="Comic Sans MS" w:hAnsi="Comic Sans MS"/>
          <w:sz w:val="28"/>
          <w:szCs w:val="28"/>
        </w:rPr>
      </w:pPr>
      <w:r w:rsidRPr="00CD04DF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3110550"/>
            <wp:effectExtent l="0" t="0" r="3175" b="0"/>
            <wp:docPr id="3" name="Рисунок 3" descr="C:\Users\User\Downloads\3ed85a2f8ffb5f17ea166c326679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ed85a2f8ffb5f17ea166c3266792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E0" w:rsidRDefault="00D920E0">
      <w:pPr>
        <w:rPr>
          <w:rFonts w:ascii="Comic Sans MS" w:hAnsi="Comic Sans MS"/>
          <w:sz w:val="28"/>
          <w:szCs w:val="28"/>
        </w:rPr>
      </w:pPr>
    </w:p>
    <w:p w:rsidR="00CD04DF" w:rsidRPr="00604BBF" w:rsidRDefault="00CD04DF" w:rsidP="00D920E0">
      <w:pPr>
        <w:rPr>
          <w:rFonts w:ascii="Comic Sans MS" w:hAnsi="Comic Sans MS"/>
          <w:b/>
          <w:i/>
          <w:color w:val="C00000"/>
          <w:sz w:val="56"/>
          <w:szCs w:val="56"/>
        </w:rPr>
      </w:pPr>
      <w:r w:rsidRPr="00CD04DF">
        <w:rPr>
          <w:rFonts w:ascii="Comic Sans MS" w:hAnsi="Comic Sans MS"/>
          <w:b/>
          <w:i/>
          <w:color w:val="C00000"/>
          <w:sz w:val="56"/>
          <w:szCs w:val="56"/>
        </w:rPr>
        <w:t>Памятка для родителей</w:t>
      </w:r>
    </w:p>
    <w:p w:rsidR="00D920E0" w:rsidRPr="00D920E0" w:rsidRDefault="00D920E0" w:rsidP="00D920E0">
      <w:pPr>
        <w:rPr>
          <w:rFonts w:ascii="Comic Sans MS" w:hAnsi="Comic Sans MS"/>
          <w:color w:val="002060"/>
          <w:sz w:val="56"/>
          <w:szCs w:val="56"/>
        </w:rPr>
      </w:pPr>
      <w:r w:rsidRPr="00D920E0">
        <w:rPr>
          <w:rFonts w:ascii="Comic Sans MS" w:hAnsi="Comic Sans MS"/>
          <w:color w:val="002060"/>
          <w:sz w:val="56"/>
          <w:szCs w:val="56"/>
        </w:rPr>
        <w:t>Как помочь ребенку подготовиться к экзаменам</w:t>
      </w:r>
    </w:p>
    <w:sectPr w:rsidR="00D920E0" w:rsidRPr="00D920E0" w:rsidSect="00D920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4"/>
    <w:rsid w:val="00186F0F"/>
    <w:rsid w:val="002F3E10"/>
    <w:rsid w:val="00604BBF"/>
    <w:rsid w:val="007D7F80"/>
    <w:rsid w:val="009E5326"/>
    <w:rsid w:val="00BF172C"/>
    <w:rsid w:val="00CD04DF"/>
    <w:rsid w:val="00D920E0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2019-02-15T05:58:00Z</cp:lastPrinted>
  <dcterms:created xsi:type="dcterms:W3CDTF">2019-02-15T04:27:00Z</dcterms:created>
  <dcterms:modified xsi:type="dcterms:W3CDTF">2022-09-28T06:50:00Z</dcterms:modified>
</cp:coreProperties>
</file>